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46A123A2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A244BC">
        <w:rPr>
          <w:rFonts w:ascii="Arial" w:hAnsi="Arial"/>
          <w:sz w:val="28"/>
          <w:szCs w:val="28"/>
          <w:u w:val="single"/>
        </w:rPr>
        <w:t>2</w:t>
      </w:r>
      <w:r w:rsidR="00094D60">
        <w:rPr>
          <w:rFonts w:ascii="Arial" w:hAnsi="Arial"/>
          <w:sz w:val="28"/>
          <w:szCs w:val="28"/>
          <w:u w:val="single"/>
        </w:rPr>
        <w:t>6</w:t>
      </w:r>
      <w:r w:rsidR="003524A5" w:rsidRPr="003524A5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3524A5">
        <w:rPr>
          <w:rFonts w:ascii="Arial" w:hAnsi="Arial"/>
          <w:sz w:val="28"/>
          <w:szCs w:val="28"/>
          <w:u w:val="single"/>
        </w:rPr>
        <w:t xml:space="preserve"> June</w:t>
      </w:r>
      <w:r w:rsidR="00FE2EB3">
        <w:rPr>
          <w:rFonts w:ascii="Arial" w:hAnsi="Arial"/>
          <w:sz w:val="28"/>
          <w:szCs w:val="28"/>
          <w:u w:val="single"/>
        </w:rPr>
        <w:t xml:space="preserve">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212640FE" w14:textId="77777777" w:rsidR="00A244BC" w:rsidRDefault="00A244BC" w:rsidP="004E7BC8">
      <w:pPr>
        <w:spacing w:after="0"/>
      </w:pPr>
      <w:r>
        <w:t xml:space="preserve">Staffordshire Search &amp; Rescue Team - Drone update </w:t>
      </w:r>
      <w:r>
        <w:tab/>
      </w:r>
    </w:p>
    <w:p w14:paraId="53981881" w14:textId="77777777" w:rsidR="00A244BC" w:rsidRDefault="00A244BC" w:rsidP="004E7BC8">
      <w:pPr>
        <w:spacing w:after="0"/>
      </w:pPr>
      <w:r>
        <w:t>SPCA – June bulletin</w:t>
      </w:r>
    </w:p>
    <w:p w14:paraId="0CF0EA9A" w14:textId="77777777" w:rsidR="00A244BC" w:rsidRDefault="00A244BC" w:rsidP="004E7BC8">
      <w:pPr>
        <w:spacing w:after="0"/>
      </w:pPr>
      <w:r>
        <w:t>SPCA – digital training sessions</w:t>
      </w:r>
    </w:p>
    <w:p w14:paraId="56F7C89A" w14:textId="77777777" w:rsidR="00B9584E" w:rsidRDefault="00B9584E" w:rsidP="009C7D29">
      <w:pPr>
        <w:pStyle w:val="NoSpacing"/>
        <w:shd w:val="clear" w:color="auto" w:fill="FFFFFF"/>
        <w:spacing w:after="60"/>
        <w:rPr>
          <w:rFonts w:cs="Calibri"/>
          <w:color w:val="222222"/>
          <w:sz w:val="24"/>
          <w:szCs w:val="24"/>
        </w:rPr>
      </w:pPr>
    </w:p>
    <w:p w14:paraId="41C87268" w14:textId="77777777" w:rsidR="00675315" w:rsidRDefault="00675315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516D8778" w14:textId="77777777" w:rsidR="006E129A" w:rsidRPr="00675315" w:rsidRDefault="006E129A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2F94EE88" w14:textId="12ADE670" w:rsidR="00C12FBB" w:rsidRDefault="004E7BC8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We have had many companies visiting the Civic Centre this week to assess the building as part of their quotes for replacement heating.</w:t>
      </w:r>
    </w:p>
    <w:p w14:paraId="4585AB85" w14:textId="579C461D" w:rsidR="00C12FBB" w:rsidRDefault="004E7BC8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Several regular hirers have cancelled their classes due to the extreme heat.</w:t>
      </w:r>
    </w:p>
    <w:p w14:paraId="6B4835CA" w14:textId="3D598839" w:rsidR="004E7BC8" w:rsidRDefault="0081131E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Members of s</w:t>
      </w:r>
      <w:r w:rsidR="004E7BC8">
        <w:rPr>
          <w:rFonts w:cs="Calibri"/>
          <w:color w:val="222222"/>
          <w:sz w:val="24"/>
          <w:szCs w:val="24"/>
        </w:rPr>
        <w:t>taff completed a training course on Water Safety on Monday and we hosted attendees from surrounding schools and Parish Councils.</w:t>
      </w:r>
    </w:p>
    <w:p w14:paraId="575DE168" w14:textId="52E243E3" w:rsidR="004E7BC8" w:rsidRDefault="004E7BC8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A meeting was held with Severn Homes to discuss S106 request.</w:t>
      </w:r>
    </w:p>
    <w:p w14:paraId="0B0E7013" w14:textId="77777777" w:rsidR="004E7BC8" w:rsidRDefault="004E7BC8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</w:p>
    <w:p w14:paraId="0C124B97" w14:textId="37CC8C13" w:rsidR="00C12FBB" w:rsidRDefault="00C12FBB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6C2D2D" wp14:editId="20D9578A">
            <wp:simplePos x="0" y="0"/>
            <wp:positionH relativeFrom="column">
              <wp:posOffset>47625</wp:posOffset>
            </wp:positionH>
            <wp:positionV relativeFrom="paragraph">
              <wp:posOffset>438150</wp:posOffset>
            </wp:positionV>
            <wp:extent cx="4572000" cy="3117850"/>
            <wp:effectExtent l="0" t="0" r="0" b="6350"/>
            <wp:wrapSquare wrapText="bothSides"/>
            <wp:docPr id="45034716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2688888-33F9-BDC1-E2AF-CA95687AF7C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4D60">
        <w:rPr>
          <w:rFonts w:cs="Calibri"/>
          <w:color w:val="222222"/>
          <w:sz w:val="24"/>
          <w:szCs w:val="24"/>
        </w:rPr>
        <w:t>Speed information from Wrottesley Park Road speed device</w:t>
      </w:r>
    </w:p>
    <w:sectPr w:rsidR="00C12FBB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F79FA" w14:textId="77777777" w:rsidR="00EE791E" w:rsidRDefault="00EE791E" w:rsidP="00E76D44">
      <w:pPr>
        <w:spacing w:after="0" w:line="240" w:lineRule="auto"/>
      </w:pPr>
      <w:r>
        <w:separator/>
      </w:r>
    </w:p>
  </w:endnote>
  <w:endnote w:type="continuationSeparator" w:id="0">
    <w:p w14:paraId="69067636" w14:textId="77777777" w:rsidR="00EE791E" w:rsidRDefault="00EE791E" w:rsidP="00E76D44">
      <w:pPr>
        <w:spacing w:after="0" w:line="240" w:lineRule="auto"/>
      </w:pPr>
      <w:r>
        <w:continuationSeparator/>
      </w:r>
    </w:p>
  </w:endnote>
  <w:endnote w:type="continuationNotice" w:id="1">
    <w:p w14:paraId="543D3B54" w14:textId="77777777" w:rsidR="00EE791E" w:rsidRDefault="00EE79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D849B" w14:textId="77777777" w:rsidR="00EE791E" w:rsidRDefault="00EE791E" w:rsidP="00E76D44">
      <w:pPr>
        <w:spacing w:after="0" w:line="240" w:lineRule="auto"/>
      </w:pPr>
      <w:r>
        <w:separator/>
      </w:r>
    </w:p>
  </w:footnote>
  <w:footnote w:type="continuationSeparator" w:id="0">
    <w:p w14:paraId="2F8C3BC6" w14:textId="77777777" w:rsidR="00EE791E" w:rsidRDefault="00EE791E" w:rsidP="00E76D44">
      <w:pPr>
        <w:spacing w:after="0" w:line="240" w:lineRule="auto"/>
      </w:pPr>
      <w:r>
        <w:continuationSeparator/>
      </w:r>
    </w:p>
  </w:footnote>
  <w:footnote w:type="continuationNotice" w:id="1">
    <w:p w14:paraId="28469ACC" w14:textId="77777777" w:rsidR="00EE791E" w:rsidRDefault="00EE791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7940"/>
    <w:multiLevelType w:val="multilevel"/>
    <w:tmpl w:val="A202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D041C8"/>
    <w:multiLevelType w:val="hybridMultilevel"/>
    <w:tmpl w:val="C8DE64D4"/>
    <w:lvl w:ilvl="0" w:tplc="DD7A3F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3"/>
  </w:num>
  <w:num w:numId="2" w16cid:durableId="1471746533">
    <w:abstractNumId w:val="9"/>
  </w:num>
  <w:num w:numId="3" w16cid:durableId="661467564">
    <w:abstractNumId w:val="22"/>
  </w:num>
  <w:num w:numId="4" w16cid:durableId="1525900664">
    <w:abstractNumId w:val="2"/>
  </w:num>
  <w:num w:numId="5" w16cid:durableId="2067603818">
    <w:abstractNumId w:val="5"/>
  </w:num>
  <w:num w:numId="6" w16cid:durableId="222761398">
    <w:abstractNumId w:val="14"/>
  </w:num>
  <w:num w:numId="7" w16cid:durableId="385379187">
    <w:abstractNumId w:val="7"/>
  </w:num>
  <w:num w:numId="8" w16cid:durableId="1953316585">
    <w:abstractNumId w:val="10"/>
  </w:num>
  <w:num w:numId="9" w16cid:durableId="766854468">
    <w:abstractNumId w:val="8"/>
  </w:num>
  <w:num w:numId="10" w16cid:durableId="307246661">
    <w:abstractNumId w:val="1"/>
  </w:num>
  <w:num w:numId="11" w16cid:durableId="646326192">
    <w:abstractNumId w:val="18"/>
  </w:num>
  <w:num w:numId="12" w16cid:durableId="1387680723">
    <w:abstractNumId w:val="16"/>
  </w:num>
  <w:num w:numId="13" w16cid:durableId="352263770">
    <w:abstractNumId w:val="13"/>
  </w:num>
  <w:num w:numId="14" w16cid:durableId="1033773456">
    <w:abstractNumId w:val="12"/>
  </w:num>
  <w:num w:numId="15" w16cid:durableId="766268150">
    <w:abstractNumId w:val="19"/>
  </w:num>
  <w:num w:numId="16" w16cid:durableId="1673022248">
    <w:abstractNumId w:val="21"/>
  </w:num>
  <w:num w:numId="17" w16cid:durableId="600645853">
    <w:abstractNumId w:val="4"/>
  </w:num>
  <w:num w:numId="18" w16cid:durableId="132676668">
    <w:abstractNumId w:val="15"/>
  </w:num>
  <w:num w:numId="19" w16cid:durableId="596720155">
    <w:abstractNumId w:val="6"/>
  </w:num>
  <w:num w:numId="20" w16cid:durableId="1199929454">
    <w:abstractNumId w:val="11"/>
  </w:num>
  <w:num w:numId="21" w16cid:durableId="149492586">
    <w:abstractNumId w:val="3"/>
  </w:num>
  <w:num w:numId="22" w16cid:durableId="796215710">
    <w:abstractNumId w:val="20"/>
  </w:num>
  <w:num w:numId="23" w16cid:durableId="1126968828">
    <w:abstractNumId w:val="0"/>
  </w:num>
  <w:num w:numId="24" w16cid:durableId="1528326403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25D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5247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4D60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2A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6B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C7E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3B41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028"/>
    <w:rsid w:val="000E532F"/>
    <w:rsid w:val="000E54E1"/>
    <w:rsid w:val="000E5A54"/>
    <w:rsid w:val="000E5CDB"/>
    <w:rsid w:val="000E5DE8"/>
    <w:rsid w:val="000E6083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3DB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8CA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2E7"/>
    <w:rsid w:val="001264A6"/>
    <w:rsid w:val="00126C56"/>
    <w:rsid w:val="00126C69"/>
    <w:rsid w:val="00127250"/>
    <w:rsid w:val="00127A3D"/>
    <w:rsid w:val="00127C6E"/>
    <w:rsid w:val="00127FF5"/>
    <w:rsid w:val="00130127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A26"/>
    <w:rsid w:val="001A6BA6"/>
    <w:rsid w:val="001A6F65"/>
    <w:rsid w:val="001A72A5"/>
    <w:rsid w:val="001A7B7F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3C9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997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B71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6FA9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0B4"/>
    <w:rsid w:val="00266507"/>
    <w:rsid w:val="002665B8"/>
    <w:rsid w:val="00266943"/>
    <w:rsid w:val="00267018"/>
    <w:rsid w:val="00267105"/>
    <w:rsid w:val="0026723A"/>
    <w:rsid w:val="00267502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402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0FC9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912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5F69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CA7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02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453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AFA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4A5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77FCE"/>
    <w:rsid w:val="003800B8"/>
    <w:rsid w:val="00380280"/>
    <w:rsid w:val="003804FE"/>
    <w:rsid w:val="00380767"/>
    <w:rsid w:val="003807D5"/>
    <w:rsid w:val="00380860"/>
    <w:rsid w:val="003808FE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4B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3DA1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AA2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93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4C6D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ABE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3EB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6F9B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1F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5B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BC8"/>
    <w:rsid w:val="004E7D02"/>
    <w:rsid w:val="004E7E7A"/>
    <w:rsid w:val="004F01A8"/>
    <w:rsid w:val="004F0AE8"/>
    <w:rsid w:val="004F0B6B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81B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490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675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92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637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4D23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5B4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B55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29A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AF4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542F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4C1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E6E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31E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2DF"/>
    <w:rsid w:val="0088276A"/>
    <w:rsid w:val="00882A07"/>
    <w:rsid w:val="00882EF7"/>
    <w:rsid w:val="00883000"/>
    <w:rsid w:val="0088362D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D45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5DD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38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0DC"/>
    <w:rsid w:val="00902379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7B8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1F66"/>
    <w:rsid w:val="00982023"/>
    <w:rsid w:val="00982F29"/>
    <w:rsid w:val="00983A87"/>
    <w:rsid w:val="00984012"/>
    <w:rsid w:val="009841A4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848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6D4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877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4BC"/>
    <w:rsid w:val="00A2464A"/>
    <w:rsid w:val="00A2474C"/>
    <w:rsid w:val="00A24794"/>
    <w:rsid w:val="00A24AD4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B6D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4E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386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261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963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D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C7E"/>
    <w:rsid w:val="00B50D38"/>
    <w:rsid w:val="00B50E8F"/>
    <w:rsid w:val="00B50FD9"/>
    <w:rsid w:val="00B51528"/>
    <w:rsid w:val="00B517BC"/>
    <w:rsid w:val="00B51853"/>
    <w:rsid w:val="00B51A09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DE5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0E3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2C0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84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5E8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2FBB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518"/>
    <w:rsid w:val="00C22567"/>
    <w:rsid w:val="00C225AA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C29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D65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67F64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2D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C57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3B5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335"/>
    <w:rsid w:val="00D26349"/>
    <w:rsid w:val="00D26407"/>
    <w:rsid w:val="00D26B15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6CB"/>
    <w:rsid w:val="00D747AA"/>
    <w:rsid w:val="00D747B7"/>
    <w:rsid w:val="00D74849"/>
    <w:rsid w:val="00D749C9"/>
    <w:rsid w:val="00D74ADD"/>
    <w:rsid w:val="00D74C0A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03A"/>
    <w:rsid w:val="00DC1157"/>
    <w:rsid w:val="00DC1453"/>
    <w:rsid w:val="00DC1563"/>
    <w:rsid w:val="00DC16CD"/>
    <w:rsid w:val="00DC16FB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1EF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A14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642"/>
    <w:rsid w:val="00E35908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413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91E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5BEA"/>
    <w:rsid w:val="00F56011"/>
    <w:rsid w:val="00F56121"/>
    <w:rsid w:val="00F56376"/>
    <w:rsid w:val="00F56DF2"/>
    <w:rsid w:val="00F56E39"/>
    <w:rsid w:val="00F57104"/>
    <w:rsid w:val="00F57405"/>
    <w:rsid w:val="00F576EC"/>
    <w:rsid w:val="00F57A89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05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39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18th May to 19th June 2026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Sheet1!$A$1:$A$11</c:f>
              <c:strCache>
                <c:ptCount val="9"/>
                <c:pt idx="0">
                  <c:v>0-20</c:v>
                </c:pt>
                <c:pt idx="1">
                  <c:v>20-30</c:v>
                </c:pt>
                <c:pt idx="2">
                  <c:v>30-40</c:v>
                </c:pt>
                <c:pt idx="3">
                  <c:v>40-50</c:v>
                </c:pt>
                <c:pt idx="4">
                  <c:v>50-60</c:v>
                </c:pt>
                <c:pt idx="5">
                  <c:v>60-70</c:v>
                </c:pt>
                <c:pt idx="6">
                  <c:v>70-80</c:v>
                </c:pt>
                <c:pt idx="7">
                  <c:v>80-90</c:v>
                </c:pt>
                <c:pt idx="8">
                  <c:v>90-100</c:v>
                </c:pt>
              </c:strCache>
            </c:strRef>
          </c:cat>
          <c:val>
            <c:numRef>
              <c:f>Sheet1!$B$1:$B$11</c:f>
              <c:numCache>
                <c:formatCode>General</c:formatCode>
                <c:ptCount val="11"/>
                <c:pt idx="0">
                  <c:v>1341</c:v>
                </c:pt>
                <c:pt idx="1">
                  <c:v>16414</c:v>
                </c:pt>
                <c:pt idx="2">
                  <c:v>131158</c:v>
                </c:pt>
                <c:pt idx="3">
                  <c:v>28340</c:v>
                </c:pt>
                <c:pt idx="4">
                  <c:v>1685</c:v>
                </c:pt>
                <c:pt idx="5">
                  <c:v>244</c:v>
                </c:pt>
                <c:pt idx="6">
                  <c:v>54</c:v>
                </c:pt>
                <c:pt idx="7">
                  <c:v>11</c:v>
                </c:pt>
                <c:pt idx="8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321-47BF-892B-7BB09680CB0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589274383"/>
        <c:axId val="589283983"/>
      </c:barChart>
      <c:catAx>
        <c:axId val="58927438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speed of vehicles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89283983"/>
        <c:crosses val="autoZero"/>
        <c:auto val="1"/>
        <c:lblAlgn val="ctr"/>
        <c:lblOffset val="100"/>
        <c:noMultiLvlLbl val="0"/>
      </c:catAx>
      <c:valAx>
        <c:axId val="5892839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baseline="0"/>
                  <a:t>number  of vehicles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8927438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Louise Higgins (Perton Parish Council)</cp:lastModifiedBy>
  <cp:revision>6</cp:revision>
  <cp:lastPrinted>2025-09-22T10:10:00Z</cp:lastPrinted>
  <dcterms:created xsi:type="dcterms:W3CDTF">2026-06-24T08:51:00Z</dcterms:created>
  <dcterms:modified xsi:type="dcterms:W3CDTF">2026-06-26T13:15:00Z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